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najlepsze buty dla dzieci? Poradnik zakupowy od eBuciki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odpowiednich butów dla dzieci to nie tylko kwestia estetyki, ale przede wszystkim zdrowia i prawidłowego rozwoju małych stóp. Rodzice coraz częściej zwracają uwagę nie tylko na wygląd, ale też na funkcjonalność, jakość materiałów i dopasowanie do wieku dziecka. W eBuciki wiemy, jak ważny jest komfort i bezpieczeństwo najmłodszych – dlatego przygotowaliśmy praktyczny poradnik, który pomoże Ci dobrać idealne obuwie dla Twojego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odpowiednie buty dla dzieci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Stopa dziecka intensywnie się rozwija – w pierwszych latach życia zmienia się nie tylko rozmiar, ale też kształt i sposób poruszania się. Zbyt twarde, źle dopasowane buty mogą powodować wady postawy, otarcia, a nawet problemy z chodzeniem. Dlatego tak istotne jest, 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miały odpowiednią długość i szerokość,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były wykonane z oddychających materiałów,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posiadały elastyczną, antypoślizgową podeszwę,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stabilizowały stopę, szczególnie w przypadku maluchów uczących się chodzić.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eBuciki znajdziesz szeroki wybór butów dziecięcych, które spełniają wszystkie te wymagania – od pierwszych bucików dla niemowląt, przez trampki, sandałki i kalosze, aż po zimowe kozaki.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dziecięce – na co zwrócić uwagę podczas zakupów?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Rozmiar i dopasowanie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wybierzesz buty, zmierz dokładnie stopy dziecka. Pamiętaj, że każda marka może mieć nieco inną rozmiarówkę, dlatego warto skorzystać z tabeli rozmiarów dostępnej na stronie eBuciki. Dobrze dobrany rozmiar powinien zapewniać ok. 0,5–1 cm luzu z przodu.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wykonania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Naturalne materiały, takie jak skóra licowa czy tkaniny bawełniane, zapewniają odpowiednią wentylację i minimalizują ryzyko przegrzewania stóp. Buty wykonane z oddychających materiałów pomagają utrzymać higienę i komfort przez cały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Rodzaj podeszwy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Miękka i elastyczna podeszwa to podstawa w przypadku dzieci, które dopiero uczą się chodzić. Starsze dzieci, które spędzają więcej czasu na dworze, potrzebują solidnej, odpornej na ścieranie podeszwy z dobrą przyczepnością.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Zapięcie i sposób zakładania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młodszych dzieci najlepsze będą buty na rzepy – łatwe do założenia i wyregulowania. Starsze dzieci mogą sięgnąć po obuwie sznurowane, które lepiej dopasowuje się do stopy.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Sezonowe buty dla dzieci – co znajdziesz w eBuciki?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online oferujemy </w:t>
      </w:r>
      <w:r>
        <w:rPr>
          <w:rFonts w:ascii="calibri" w:hAnsi="calibri" w:eastAsia="calibri" w:cs="calibri"/>
          <w:sz w:val="24"/>
          <w:szCs w:val="24"/>
          <w:b/>
        </w:rPr>
        <w:t xml:space="preserve">buty dziecięce na każdą porę roku</w:t>
      </w:r>
      <w:r>
        <w:rPr>
          <w:rFonts w:ascii="calibri" w:hAnsi="calibri" w:eastAsia="calibri" w:cs="calibri"/>
          <w:sz w:val="24"/>
          <w:szCs w:val="24"/>
        </w:rPr>
        <w:t xml:space="preserve">. Latem polecamy lekkie sandałki i przewiewne trampki, idealne na wakacyjne wyprawy. Jesienią i wiosną sprawdzą się półbuty oraz kalosze z wyściółką. Zimą warto postawić na ciepłe, wodoodporne kozaki z antypoślizgową podeszwą, które poradzą sobie nawet w trudnych warunkach pogodowych.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kupować buty dla dzieci w eBuciki?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renomowanych marek dziecięcych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ceny i częste promocje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Darmowa dostawa od określonej kwoty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opisy i tabele rozmiarów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wysyłka i bezproblemowy zwrot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online w eBuciki to gwarancja wygody i bezpieczeństwa – możesz spokojnie porównać modele, przeczytać opinie i zamówić buty bez wychodzenia z domu. A jeśli rozmiar okaże się nietrafiony – bez problemu wymienisz lub zwrócisz produkt.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uciki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2026-04-30T17:58:58+02:00</dcterms:created>
  <dcterms:modified xsi:type="dcterms:W3CDTF">2026-04-30T17:58:58+02:00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